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9C242A"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1B6E0C" w:rsidRPr="00E6352B" w:rsidRDefault="001B6E0C" w:rsidP="001B6E0C">
      <w:pPr>
        <w:pStyle w:val="NormalWeb"/>
        <w:spacing w:before="0" w:beforeAutospacing="0" w:after="0" w:afterAutospacing="0"/>
        <w:ind w:right="-1"/>
        <w:jc w:val="both"/>
        <w:rPr>
          <w:rFonts w:ascii="Algerian" w:hAnsi="Algerian"/>
          <w:color w:val="008000"/>
          <w:sz w:val="22"/>
          <w:szCs w:val="22"/>
        </w:rPr>
        <w:sectPr w:rsidR="001B6E0C" w:rsidRPr="00E6352B" w:rsidSect="00825004">
          <w:headerReference w:type="default" r:id="rId11"/>
          <w:type w:val="continuous"/>
          <w:pgSz w:w="11906" w:h="16838"/>
          <w:pgMar w:top="0" w:right="424" w:bottom="284" w:left="426" w:header="283" w:footer="283" w:gutter="0"/>
          <w:cols w:space="282"/>
          <w:docGrid w:linePitch="360"/>
        </w:sectPr>
      </w:pPr>
    </w:p>
    <w:p w:rsidR="001B6E0C" w:rsidRDefault="001B6E0C" w:rsidP="001B6E0C">
      <w:pPr>
        <w:pStyle w:val="NormalWeb"/>
        <w:tabs>
          <w:tab w:val="left" w:pos="8430"/>
        </w:tabs>
        <w:spacing w:before="0" w:beforeAutospacing="0" w:after="0" w:afterAutospacing="0"/>
        <w:rPr>
          <w:rFonts w:ascii="Arial Narrow" w:hAnsi="Arial Narrow"/>
        </w:rPr>
        <w:sectPr w:rsidR="001B6E0C" w:rsidSect="00053B2E">
          <w:type w:val="continuous"/>
          <w:pgSz w:w="11906" w:h="16838"/>
          <w:pgMar w:top="0" w:right="424" w:bottom="284" w:left="426" w:header="283" w:footer="283" w:gutter="0"/>
          <w:cols w:num="2" w:space="282"/>
        </w:sect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LUNES</w:t>
      </w:r>
      <w:r w:rsidR="003611B5">
        <w:rPr>
          <w:rFonts w:ascii="Times New Roman" w:hAnsi="Times New Roman" w:cs="Times New Roman"/>
          <w:b/>
          <w:sz w:val="24"/>
          <w:szCs w:val="24"/>
        </w:rPr>
        <w:t xml:space="preserve"> 10</w:t>
      </w:r>
      <w:r>
        <w:rPr>
          <w:rFonts w:ascii="Times New Roman" w:hAnsi="Times New Roman" w:cs="Times New Roman"/>
          <w:b/>
          <w:sz w:val="24"/>
          <w:szCs w:val="24"/>
        </w:rPr>
        <w:t xml:space="preserve"> MAYO</w:t>
      </w:r>
    </w:p>
    <w:p w:rsidR="003611B5" w:rsidRDefault="003611B5"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San Juan de Ávila</w:t>
      </w:r>
    </w:p>
    <w:p w:rsidR="001B6E0C" w:rsidRDefault="001B6E0C" w:rsidP="001B6E0C">
      <w:pPr>
        <w:tabs>
          <w:tab w:val="left" w:pos="8619"/>
        </w:tabs>
        <w:spacing w:after="0" w:line="240" w:lineRule="auto"/>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3611B5">
        <w:rPr>
          <w:rFonts w:ascii="Times New Roman" w:hAnsi="Times New Roman" w:cs="Times New Roman"/>
          <w:sz w:val="24"/>
          <w:szCs w:val="24"/>
        </w:rPr>
        <w:t xml:space="preserve">por los jóvenes </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3611B5" w:rsidRDefault="003611B5" w:rsidP="001B6E0C">
      <w:pPr>
        <w:widowControl w:val="0"/>
        <w:autoSpaceDE w:val="0"/>
        <w:autoSpaceDN w:val="0"/>
        <w:adjustRightInd w:val="0"/>
        <w:spacing w:after="0" w:line="240" w:lineRule="auto"/>
        <w:rPr>
          <w:rFonts w:ascii="Times New Roman" w:hAnsi="Times New Roman" w:cs="Times New Roman"/>
          <w:b/>
          <w:sz w:val="24"/>
          <w:szCs w:val="24"/>
        </w:rPr>
      </w:pPr>
    </w:p>
    <w:p w:rsidR="001B6E0C" w:rsidRDefault="003611B5" w:rsidP="001B6E0C">
      <w:pPr>
        <w:widowControl w:val="0"/>
        <w:autoSpaceDE w:val="0"/>
        <w:autoSpaceDN w:val="0"/>
        <w:adjustRightInd w:val="0"/>
        <w:spacing w:after="0" w:line="240" w:lineRule="auto"/>
        <w:rPr>
          <w:rFonts w:ascii="Times New Roman" w:hAnsi="Times New Roman" w:cs="Times New Roman"/>
          <w:b/>
          <w:sz w:val="24"/>
          <w:szCs w:val="24"/>
        </w:rPr>
      </w:pPr>
      <w:r w:rsidRPr="003611B5">
        <w:rPr>
          <w:rFonts w:ascii="Times New Roman" w:hAnsi="Times New Roman" w:cs="Times New Roman"/>
          <w:b/>
          <w:sz w:val="24"/>
          <w:szCs w:val="24"/>
        </w:rPr>
        <w:t>FUNERAL</w:t>
      </w:r>
    </w:p>
    <w:p w:rsidR="003611B5" w:rsidRPr="003611B5" w:rsidRDefault="003611B5" w:rsidP="001B6E0C">
      <w:pPr>
        <w:widowControl w:val="0"/>
        <w:autoSpaceDE w:val="0"/>
        <w:autoSpaceDN w:val="0"/>
        <w:adjustRightInd w:val="0"/>
        <w:spacing w:after="0" w:line="240" w:lineRule="auto"/>
        <w:rPr>
          <w:rFonts w:ascii="Times New Roman" w:hAnsi="Times New Roman" w:cs="Times New Roman"/>
          <w:sz w:val="24"/>
          <w:szCs w:val="24"/>
        </w:rPr>
      </w:pPr>
      <w:r w:rsidRPr="003611B5">
        <w:rPr>
          <w:rFonts w:ascii="Times New Roman" w:hAnsi="Times New Roman" w:cs="Times New Roman"/>
          <w:sz w:val="24"/>
          <w:szCs w:val="24"/>
        </w:rPr>
        <w:t>Suf. Nicasio Rúa Cubells y Nicasio Rúa Blasco, por su familia</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MARTES </w:t>
      </w:r>
      <w:r w:rsidR="003611B5">
        <w:rPr>
          <w:rFonts w:ascii="Times New Roman" w:hAnsi="Times New Roman" w:cs="Times New Roman"/>
          <w:b/>
          <w:sz w:val="24"/>
          <w:szCs w:val="24"/>
        </w:rPr>
        <w:t>11</w:t>
      </w:r>
      <w:r>
        <w:rPr>
          <w:rFonts w:ascii="Times New Roman" w:hAnsi="Times New Roman" w:cs="Times New Roman"/>
          <w:b/>
          <w:sz w:val="24"/>
          <w:szCs w:val="24"/>
        </w:rPr>
        <w:t xml:space="preserve"> MAYO</w:t>
      </w: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B6E0C" w:rsidRPr="00F04645" w:rsidRDefault="001B6E0C" w:rsidP="001B6E0C">
      <w:pPr>
        <w:tabs>
          <w:tab w:val="left" w:pos="8619"/>
        </w:tabs>
        <w:spacing w:after="0" w:line="240" w:lineRule="auto"/>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3611B5">
        <w:rPr>
          <w:rFonts w:ascii="Times New Roman" w:hAnsi="Times New Roman" w:cs="Times New Roman"/>
          <w:sz w:val="24"/>
          <w:szCs w:val="24"/>
        </w:rPr>
        <w:t>por las vocaciones a la vida consagrada</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1B6E0C" w:rsidRDefault="001B6E0C"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Réquiem </w:t>
      </w:r>
      <w:r w:rsidR="003611B5">
        <w:rPr>
          <w:rFonts w:ascii="Times New Roman" w:hAnsi="Times New Roman" w:cs="Times New Roman"/>
          <w:sz w:val="24"/>
          <w:szCs w:val="24"/>
        </w:rPr>
        <w:t>mes: Miguel Martinez Alcantud</w:t>
      </w:r>
    </w:p>
    <w:p w:rsidR="003611B5" w:rsidRDefault="003611B5"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w:t>
      </w:r>
    </w:p>
    <w:p w:rsidR="003611B5" w:rsidRDefault="003611B5"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Lizandra Ferris</w:t>
      </w:r>
    </w:p>
    <w:p w:rsidR="003611B5" w:rsidRDefault="003611B5"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Bienvenida Canoves Macian </w:t>
      </w:r>
    </w:p>
    <w:p w:rsidR="003611B5" w:rsidRPr="00BC1A08" w:rsidRDefault="003611B5"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Ntro. Señor y Mare de Deu, por un devoto</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3611B5">
        <w:rPr>
          <w:rFonts w:ascii="Times New Roman" w:hAnsi="Times New Roman" w:cs="Times New Roman"/>
          <w:b/>
          <w:sz w:val="24"/>
          <w:szCs w:val="24"/>
        </w:rPr>
        <w:t>12</w:t>
      </w:r>
      <w:r>
        <w:rPr>
          <w:rFonts w:ascii="Times New Roman" w:hAnsi="Times New Roman" w:cs="Times New Roman"/>
          <w:b/>
          <w:sz w:val="24"/>
          <w:szCs w:val="24"/>
        </w:rPr>
        <w:t xml:space="preserve"> MAYO </w:t>
      </w:r>
    </w:p>
    <w:p w:rsidR="003611B5" w:rsidRDefault="003611B5"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Santos Nereo y Aquiles</w:t>
      </w:r>
    </w:p>
    <w:p w:rsidR="001B6E0C" w:rsidRDefault="001B6E0C" w:rsidP="001B6E0C">
      <w:pPr>
        <w:widowControl w:val="0"/>
        <w:autoSpaceDE w:val="0"/>
        <w:autoSpaceDN w:val="0"/>
        <w:adjustRightInd w:val="0"/>
        <w:spacing w:after="0" w:line="240" w:lineRule="auto"/>
        <w:ind w:right="-74"/>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Pr="00E83058">
        <w:rPr>
          <w:rFonts w:ascii="Times New Roman" w:hAnsi="Times New Roman" w:cs="Times New Roman"/>
          <w:sz w:val="24"/>
          <w:szCs w:val="24"/>
        </w:rPr>
        <w:t>por las Familias</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1B6E0C" w:rsidRDefault="001B6E0C" w:rsidP="00200B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200BF8">
        <w:rPr>
          <w:rFonts w:ascii="Times New Roman" w:hAnsi="Times New Roman" w:cs="Times New Roman"/>
          <w:sz w:val="24"/>
          <w:szCs w:val="24"/>
        </w:rPr>
        <w:t>Olga Iranzo Ciscar, por su familia</w:t>
      </w:r>
    </w:p>
    <w:p w:rsidR="00200BF8" w:rsidRDefault="00200BF8" w:rsidP="00200B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García Muñoz</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w:t>
      </w:r>
      <w:r w:rsidR="00200BF8">
        <w:rPr>
          <w:rFonts w:ascii="Times New Roman" w:hAnsi="Times New Roman" w:cs="Times New Roman"/>
          <w:b/>
          <w:sz w:val="24"/>
          <w:szCs w:val="24"/>
        </w:rPr>
        <w:t xml:space="preserve"> 13</w:t>
      </w:r>
      <w:r>
        <w:rPr>
          <w:rFonts w:ascii="Times New Roman" w:hAnsi="Times New Roman" w:cs="Times New Roman"/>
          <w:b/>
          <w:sz w:val="24"/>
          <w:szCs w:val="24"/>
        </w:rPr>
        <w:t xml:space="preserve"> MAYO</w:t>
      </w:r>
    </w:p>
    <w:p w:rsidR="00200BF8" w:rsidRDefault="00200BF8"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Ntra. Sra. de </w:t>
      </w:r>
      <w:r w:rsidR="009C242A">
        <w:rPr>
          <w:rFonts w:ascii="Times New Roman" w:hAnsi="Times New Roman" w:cs="Times New Roman"/>
          <w:b/>
          <w:sz w:val="24"/>
          <w:szCs w:val="24"/>
        </w:rPr>
        <w:t>Fátima</w:t>
      </w:r>
    </w:p>
    <w:p w:rsidR="001B6E0C" w:rsidRDefault="001B6E0C" w:rsidP="001B6E0C">
      <w:pPr>
        <w:tabs>
          <w:tab w:val="left" w:pos="8619"/>
        </w:tabs>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vocaciones al ministerio sacerdotal</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1B6E0C" w:rsidRDefault="001B6E0C" w:rsidP="00200B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200BF8">
        <w:rPr>
          <w:rFonts w:ascii="Times New Roman" w:hAnsi="Times New Roman" w:cs="Times New Roman"/>
          <w:sz w:val="24"/>
          <w:szCs w:val="24"/>
        </w:rPr>
        <w:t>Amparo Casaban y José Benlloch, por sus hijos</w:t>
      </w:r>
    </w:p>
    <w:p w:rsidR="00200BF8" w:rsidRDefault="00200BF8" w:rsidP="00200B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Vicente Gil y Josefa Garcés, por sus hijos</w:t>
      </w:r>
    </w:p>
    <w:p w:rsidR="001B6E0C" w:rsidRPr="009C242A" w:rsidRDefault="00200BF8" w:rsidP="009C24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Enrique Sanchis Sánchez</w:t>
      </w:r>
    </w:p>
    <w:p w:rsidR="009C242A" w:rsidRDefault="009C242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1B6E0C" w:rsidRDefault="009C242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B6E0C">
        <w:rPr>
          <w:rFonts w:ascii="Times New Roman" w:hAnsi="Times New Roman" w:cs="Times New Roman"/>
          <w:b/>
          <w:sz w:val="24"/>
          <w:szCs w:val="24"/>
        </w:rPr>
        <w:t xml:space="preserve"> VIERNES </w:t>
      </w:r>
      <w:r w:rsidR="00200BF8">
        <w:rPr>
          <w:rFonts w:ascii="Times New Roman" w:hAnsi="Times New Roman" w:cs="Times New Roman"/>
          <w:b/>
          <w:sz w:val="24"/>
          <w:szCs w:val="24"/>
        </w:rPr>
        <w:t xml:space="preserve">14 </w:t>
      </w:r>
      <w:r w:rsidR="001B6E0C">
        <w:rPr>
          <w:rFonts w:ascii="Times New Roman" w:hAnsi="Times New Roman" w:cs="Times New Roman"/>
          <w:b/>
          <w:sz w:val="24"/>
          <w:szCs w:val="24"/>
        </w:rPr>
        <w:t>MAYO</w:t>
      </w:r>
    </w:p>
    <w:p w:rsidR="00200BF8" w:rsidRDefault="00200BF8"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San Matías</w:t>
      </w:r>
    </w:p>
    <w:p w:rsidR="009C242A" w:rsidRDefault="009C242A" w:rsidP="001B6E0C">
      <w:pPr>
        <w:tabs>
          <w:tab w:val="left" w:pos="8619"/>
        </w:tabs>
        <w:spacing w:after="0" w:line="240" w:lineRule="auto"/>
        <w:rPr>
          <w:rFonts w:ascii="Times New Roman" w:hAnsi="Times New Roman" w:cs="Times New Roman"/>
          <w:b/>
          <w:sz w:val="24"/>
          <w:szCs w:val="24"/>
        </w:rPr>
      </w:pPr>
    </w:p>
    <w:p w:rsidR="001B6E0C" w:rsidRDefault="00200BF8"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17.30 OFRENDA A LA </w:t>
      </w:r>
      <w:r w:rsidR="009C242A">
        <w:rPr>
          <w:rFonts w:ascii="Times New Roman" w:hAnsi="Times New Roman" w:cs="Times New Roman"/>
          <w:b/>
          <w:sz w:val="24"/>
          <w:szCs w:val="24"/>
        </w:rPr>
        <w:t>VIRGEN,</w:t>
      </w:r>
      <w:r>
        <w:rPr>
          <w:rFonts w:ascii="Times New Roman" w:hAnsi="Times New Roman" w:cs="Times New Roman"/>
          <w:b/>
          <w:sz w:val="24"/>
          <w:szCs w:val="24"/>
        </w:rPr>
        <w:t xml:space="preserve"> POR LAS MADRES CRISTIANAS</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1B6E0C" w:rsidRPr="008E14D4" w:rsidRDefault="001B6E0C" w:rsidP="009C242A">
      <w:pPr>
        <w:widowControl w:val="0"/>
        <w:autoSpaceDE w:val="0"/>
        <w:autoSpaceDN w:val="0"/>
        <w:adjustRightInd w:val="0"/>
        <w:spacing w:after="0" w:line="240" w:lineRule="auto"/>
        <w:rPr>
          <w:rFonts w:ascii="Times New Roman" w:hAnsi="Times New Roman" w:cs="Times New Roman"/>
          <w:smallCaps/>
          <w:sz w:val="24"/>
          <w:szCs w:val="24"/>
        </w:rPr>
      </w:pPr>
      <w:r>
        <w:rPr>
          <w:rFonts w:ascii="Times New Roman" w:hAnsi="Times New Roman" w:cs="Times New Roman"/>
          <w:sz w:val="24"/>
          <w:szCs w:val="24"/>
        </w:rPr>
        <w:t xml:space="preserve">Suf. </w:t>
      </w:r>
      <w:r w:rsidR="009C242A">
        <w:rPr>
          <w:rFonts w:ascii="Times New Roman" w:hAnsi="Times New Roman" w:cs="Times New Roman"/>
          <w:sz w:val="24"/>
          <w:szCs w:val="24"/>
        </w:rPr>
        <w:t>Vicenta Casaban Baviera, por sus hijos</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Pr="00753BF8"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9C242A">
        <w:rPr>
          <w:rFonts w:ascii="Times New Roman" w:hAnsi="Times New Roman" w:cs="Times New Roman"/>
          <w:b/>
          <w:sz w:val="24"/>
          <w:szCs w:val="24"/>
        </w:rPr>
        <w:t>15</w:t>
      </w:r>
      <w:r>
        <w:rPr>
          <w:rFonts w:ascii="Times New Roman" w:hAnsi="Times New Roman" w:cs="Times New Roman"/>
          <w:b/>
          <w:sz w:val="24"/>
          <w:szCs w:val="24"/>
        </w:rPr>
        <w:t xml:space="preserve"> MAYO</w:t>
      </w:r>
    </w:p>
    <w:p w:rsidR="009C242A" w:rsidRDefault="009C242A"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Isidro Labrador</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Pr="00EB15E6"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A86489"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17.30 SANTA MISA</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sidRPr="00BD77F5">
        <w:rPr>
          <w:rFonts w:ascii="Times New Roman" w:hAnsi="Times New Roman" w:cs="Times New Roman"/>
          <w:b/>
          <w:sz w:val="24"/>
          <w:szCs w:val="24"/>
        </w:rPr>
        <w:t>18.30 SANTO ROSARIO</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1B6E0C" w:rsidRDefault="009C242A"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Manuel Serrador Sanz, por su esposa e hijos</w:t>
      </w:r>
    </w:p>
    <w:p w:rsidR="001B6E0C" w:rsidRPr="00BD77F5"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595008" w:rsidRDefault="001B6E0C" w:rsidP="001B6E0C">
      <w:pPr>
        <w:widowControl w:val="0"/>
        <w:autoSpaceDE w:val="0"/>
        <w:autoSpaceDN w:val="0"/>
        <w:adjustRightInd w:val="0"/>
        <w:spacing w:after="0" w:line="240" w:lineRule="auto"/>
        <w:ind w:right="-71"/>
        <w:rPr>
          <w:rFonts w:ascii="Arial Narrow" w:hAnsi="Arial Narrow" w:cs="Arial"/>
          <w:sz w:val="20"/>
          <w:szCs w:val="20"/>
          <w:u w:val="words"/>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9C242A">
        <w:rPr>
          <w:rFonts w:ascii="Times New Roman" w:hAnsi="Times New Roman" w:cs="Times New Roman"/>
          <w:b/>
          <w:sz w:val="24"/>
          <w:szCs w:val="24"/>
        </w:rPr>
        <w:t>16</w:t>
      </w:r>
      <w:r>
        <w:rPr>
          <w:rFonts w:ascii="Times New Roman" w:hAnsi="Times New Roman" w:cs="Times New Roman"/>
          <w:b/>
          <w:sz w:val="24"/>
          <w:szCs w:val="24"/>
        </w:rPr>
        <w:t xml:space="preserve"> MAYO </w:t>
      </w:r>
    </w:p>
    <w:p w:rsidR="001B6E0C" w:rsidRDefault="009C242A"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Ascensión del Señor</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Oración de LAUDES</w:t>
      </w:r>
    </w:p>
    <w:p w:rsidR="001B6E0C" w:rsidRPr="00595008" w:rsidRDefault="001B6E0C" w:rsidP="001B6E0C">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9C242A" w:rsidRDefault="009C242A"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9C242A" w:rsidRPr="009C242A" w:rsidRDefault="009C242A" w:rsidP="001B6E0C">
      <w:pPr>
        <w:widowControl w:val="0"/>
        <w:autoSpaceDE w:val="0"/>
        <w:autoSpaceDN w:val="0"/>
        <w:adjustRightInd w:val="0"/>
        <w:spacing w:after="0" w:line="240" w:lineRule="auto"/>
        <w:ind w:right="-71"/>
        <w:rPr>
          <w:rFonts w:ascii="Times New Roman" w:hAnsi="Times New Roman" w:cs="Times New Roman"/>
          <w:sz w:val="24"/>
          <w:szCs w:val="24"/>
        </w:rPr>
      </w:pPr>
      <w:r w:rsidRPr="009C242A">
        <w:rPr>
          <w:rFonts w:ascii="Times New Roman" w:hAnsi="Times New Roman" w:cs="Times New Roman"/>
          <w:sz w:val="24"/>
          <w:szCs w:val="24"/>
        </w:rPr>
        <w:t>Suf. Carmen García Tarin, por sus hijos</w:t>
      </w:r>
    </w:p>
    <w:p w:rsidR="001B6E0C" w:rsidRPr="002017C6"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1B6E0C" w:rsidRPr="00635A0F" w:rsidRDefault="001B6E0C" w:rsidP="001B6E0C">
      <w:pPr>
        <w:widowControl w:val="0"/>
        <w:autoSpaceDE w:val="0"/>
        <w:autoSpaceDN w:val="0"/>
        <w:adjustRightInd w:val="0"/>
        <w:spacing w:after="0" w:line="240" w:lineRule="auto"/>
        <w:rPr>
          <w:rFonts w:ascii="Arial" w:hAnsi="Arial" w:cs="Arial"/>
          <w:sz w:val="8"/>
          <w:szCs w:val="8"/>
        </w:rPr>
      </w:pPr>
    </w:p>
    <w:p w:rsidR="001B6E0C" w:rsidRPr="004F2ACE"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11:00 SANTA MISA  </w:t>
      </w:r>
      <w:r w:rsidRPr="004F2ACE">
        <w:rPr>
          <w:rFonts w:ascii="Times New Roman" w:hAnsi="Times New Roman" w:cs="Times New Roman"/>
          <w:sz w:val="24"/>
          <w:szCs w:val="24"/>
        </w:rPr>
        <w:t>PRO POPULO</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12.00 BAUTIZO</w:t>
      </w:r>
    </w:p>
    <w:p w:rsidR="001B6E0C" w:rsidRDefault="001B6E0C" w:rsidP="001B6E0C">
      <w:pPr>
        <w:widowControl w:val="0"/>
        <w:autoSpaceDE w:val="0"/>
        <w:autoSpaceDN w:val="0"/>
        <w:adjustRightInd w:val="0"/>
        <w:spacing w:after="0" w:line="240" w:lineRule="auto"/>
        <w:rPr>
          <w:rFonts w:ascii="Arial Narrow" w:hAnsi="Arial Narrow" w:cs="Arial"/>
        </w:rPr>
      </w:pP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r w:rsidRPr="000C4403">
        <w:rPr>
          <w:rFonts w:ascii="Times New Roman" w:hAnsi="Times New Roman" w:cs="Times New Roman"/>
          <w:sz w:val="24"/>
          <w:szCs w:val="24"/>
        </w:rPr>
        <w:t>Acción de Gracias a la Purísima Sangre</w:t>
      </w:r>
    </w:p>
    <w:p w:rsidR="001B6E0C" w:rsidRPr="000C4403"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Acción de Gracias, </w:t>
      </w:r>
      <w:r w:rsidR="009C242A">
        <w:rPr>
          <w:rFonts w:ascii="Times New Roman" w:hAnsi="Times New Roman" w:cs="Times New Roman"/>
          <w:sz w:val="24"/>
          <w:szCs w:val="24"/>
        </w:rPr>
        <w:t>a la Purísima Sangre</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B37031" w:rsidRPr="009C242A"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9C242A" w:rsidSect="00DF47B7">
          <w:headerReference w:type="default" r:id="rId12"/>
          <w:type w:val="continuous"/>
          <w:pgSz w:w="11906" w:h="16838"/>
          <w:pgMar w:top="0" w:right="424" w:bottom="284" w:left="426" w:header="283" w:footer="283" w:gutter="0"/>
          <w:cols w:num="2" w:space="282"/>
          <w:docGrid w:linePitch="360"/>
        </w:sectPr>
      </w:pPr>
    </w:p>
    <w:p w:rsidR="006D15D1" w:rsidRDefault="00D22B37"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6E0C">
        <w:rPr>
          <w:rFonts w:ascii="Times New Roman" w:hAnsi="Times New Roman" w:cs="Times New Roman"/>
          <w:sz w:val="24"/>
          <w:szCs w:val="24"/>
        </w:rPr>
        <w:t xml:space="preserve">                      </w:t>
      </w:r>
    </w:p>
    <w:p w:rsidR="006D15D1" w:rsidRDefault="006D15D1" w:rsidP="001B6E0C">
      <w:pPr>
        <w:widowControl w:val="0"/>
        <w:autoSpaceDE w:val="0"/>
        <w:autoSpaceDN w:val="0"/>
        <w:adjustRightInd w:val="0"/>
        <w:spacing w:after="0" w:line="240" w:lineRule="auto"/>
        <w:rPr>
          <w:rFonts w:ascii="Times New Roman" w:hAnsi="Times New Roman" w:cs="Times New Roman"/>
          <w:sz w:val="24"/>
          <w:szCs w:val="24"/>
        </w:rPr>
      </w:pPr>
    </w:p>
    <w:p w:rsidR="006D15D1" w:rsidRDefault="006D15D1" w:rsidP="001B6E0C">
      <w:pPr>
        <w:widowControl w:val="0"/>
        <w:autoSpaceDE w:val="0"/>
        <w:autoSpaceDN w:val="0"/>
        <w:adjustRightInd w:val="0"/>
        <w:spacing w:after="0" w:line="240" w:lineRule="auto"/>
        <w:rPr>
          <w:rFonts w:ascii="Times New Roman" w:hAnsi="Times New Roman" w:cs="Times New Roman"/>
          <w:sz w:val="24"/>
          <w:szCs w:val="24"/>
        </w:rPr>
      </w:pPr>
    </w:p>
    <w:p w:rsidR="006D15D1" w:rsidRDefault="006D15D1" w:rsidP="001B6E0C">
      <w:pPr>
        <w:widowControl w:val="0"/>
        <w:autoSpaceDE w:val="0"/>
        <w:autoSpaceDN w:val="0"/>
        <w:adjustRightInd w:val="0"/>
        <w:spacing w:after="0" w:line="240" w:lineRule="auto"/>
        <w:rPr>
          <w:rFonts w:ascii="Times New Roman" w:hAnsi="Times New Roman" w:cs="Times New Roman"/>
          <w:sz w:val="24"/>
          <w:szCs w:val="24"/>
        </w:rPr>
      </w:pPr>
    </w:p>
    <w:p w:rsidR="006D15D1" w:rsidRDefault="006D15D1" w:rsidP="001B6E0C">
      <w:pPr>
        <w:widowControl w:val="0"/>
        <w:autoSpaceDE w:val="0"/>
        <w:autoSpaceDN w:val="0"/>
        <w:adjustRightInd w:val="0"/>
        <w:spacing w:after="0" w:line="240" w:lineRule="auto"/>
        <w:rPr>
          <w:rFonts w:ascii="Times New Roman" w:hAnsi="Times New Roman" w:cs="Times New Roman"/>
          <w:sz w:val="24"/>
          <w:szCs w:val="24"/>
        </w:rPr>
      </w:pPr>
    </w:p>
    <w:p w:rsidR="006D15D1" w:rsidRDefault="001B6E0C" w:rsidP="006D15D1">
      <w:pPr>
        <w:pStyle w:val="NormalWeb"/>
        <w:spacing w:before="0" w:beforeAutospacing="0" w:after="0" w:afterAutospacing="0"/>
        <w:rPr>
          <w:rFonts w:ascii="Arial Narrow" w:hAnsi="Arial Narrow" w:cs="Arial"/>
          <w:b/>
          <w:color w:val="0070C0"/>
        </w:rPr>
      </w:pPr>
      <w:r>
        <w:lastRenderedPageBreak/>
        <w:t xml:space="preserve">    </w:t>
      </w:r>
      <w:hyperlink w:history="1">
        <w:r w:rsidR="006D15D1" w:rsidRPr="009A5303">
          <w:rPr>
            <w:rStyle w:val="Hipervnculo"/>
            <w:rFonts w:ascii="Arial Narrow" w:hAnsi="Arial Narrow"/>
          </w:rPr>
          <w:t>www.nuestraseñorademonserrat.es 10</w:t>
        </w:r>
      </w:hyperlink>
      <w:r w:rsidR="006D15D1">
        <w:rPr>
          <w:rFonts w:ascii="Arial Narrow" w:hAnsi="Arial Narrow"/>
          <w:color w:val="0070C0"/>
        </w:rPr>
        <w:t xml:space="preserve"> de mayo de 2021</w:t>
      </w:r>
    </w:p>
    <w:p w:rsidR="006D15D1" w:rsidRDefault="006D15D1" w:rsidP="006D15D1">
      <w:pPr>
        <w:pStyle w:val="NormalWeb"/>
        <w:spacing w:before="0" w:beforeAutospacing="0" w:after="0" w:afterAutospacing="0"/>
        <w:rPr>
          <w:rFonts w:ascii="Arial" w:hAnsi="Arial" w:cs="Arial"/>
          <w:b/>
          <w:color w:val="C00000"/>
          <w:sz w:val="42"/>
          <w:szCs w:val="42"/>
        </w:rPr>
      </w:pPr>
      <w:r>
        <w:rPr>
          <w:rFonts w:ascii="Arial" w:hAnsi="Arial" w:cs="Arial"/>
          <w:b/>
          <w:color w:val="C00000"/>
          <w:sz w:val="36"/>
          <w:szCs w:val="36"/>
        </w:rPr>
        <w:t>PARROQUIA</w:t>
      </w:r>
      <w:r>
        <w:rPr>
          <w:rFonts w:ascii="Arial" w:hAnsi="Arial" w:cs="Arial"/>
          <w:b/>
          <w:color w:val="C00000"/>
          <w:sz w:val="48"/>
          <w:szCs w:val="48"/>
        </w:rPr>
        <w:t>NTRA.SRA.</w:t>
      </w:r>
      <w:r>
        <w:rPr>
          <w:rFonts w:ascii="Arial" w:hAnsi="Arial" w:cs="Arial"/>
          <w:b/>
          <w:color w:val="C00000"/>
          <w:sz w:val="40"/>
          <w:szCs w:val="40"/>
        </w:rPr>
        <w:t>DE</w:t>
      </w:r>
      <w:r>
        <w:rPr>
          <w:rFonts w:ascii="Arial" w:hAnsi="Arial" w:cs="Arial"/>
          <w:b/>
          <w:color w:val="C00000"/>
          <w:sz w:val="48"/>
          <w:szCs w:val="48"/>
        </w:rPr>
        <w:t>MONTSERRAT</w:t>
      </w:r>
      <w:r>
        <w:rPr>
          <w:rFonts w:ascii="Arial" w:hAnsi="Arial" w:cs="Arial"/>
          <w:b/>
          <w:color w:val="C00000"/>
          <w:sz w:val="36"/>
          <w:szCs w:val="36"/>
        </w:rPr>
        <w:t>-</w:t>
      </w:r>
      <w:r>
        <w:rPr>
          <w:rFonts w:ascii="Arial" w:hAnsi="Arial" w:cs="Arial"/>
          <w:b/>
          <w:color w:val="C00000"/>
          <w:sz w:val="40"/>
          <w:szCs w:val="40"/>
        </w:rPr>
        <w:t>PICANYA</w:t>
      </w:r>
    </w:p>
    <w:p w:rsidR="006D15D1" w:rsidRDefault="006D15D1" w:rsidP="006D15D1">
      <w:pPr>
        <w:spacing w:after="0" w:line="240" w:lineRule="auto"/>
        <w:jc w:val="both"/>
        <w:rPr>
          <w:sz w:val="23"/>
          <w:szCs w:val="23"/>
        </w:rPr>
      </w:pPr>
      <w:r>
        <w:rPr>
          <w:color w:val="4F81BD" w:themeColor="accent1"/>
        </w:rPr>
        <w:t>@Pontifex_es</w:t>
      </w:r>
      <w:r>
        <w:rPr>
          <w:rFonts w:cstheme="minorHAnsi"/>
          <w:color w:val="0F1419"/>
        </w:rPr>
        <w:t xml:space="preserve">Los </w:t>
      </w:r>
      <w:r w:rsidRPr="006D15D1">
        <w:rPr>
          <w:rFonts w:cstheme="minorHAnsi"/>
          <w:color w:val="00B050"/>
        </w:rPr>
        <w:t>santos y las santas nos demuestran que se puede alabar a Dios siempre, en los buenos y en los malos momentos, porque Dios es el Amigo fiel y su amor nunca nos abandona.</w:t>
      </w:r>
    </w:p>
    <w:p w:rsidR="006D15D1" w:rsidRPr="006D15D1" w:rsidRDefault="006D15D1" w:rsidP="006D15D1">
      <w:pPr>
        <w:pStyle w:val="NormalWeb"/>
        <w:shd w:val="clear" w:color="auto" w:fill="F3F3F4"/>
        <w:jc w:val="both"/>
        <w:rPr>
          <w:rFonts w:asciiTheme="minorHAnsi" w:hAnsiTheme="minorHAnsi" w:cstheme="minorHAnsi"/>
          <w:color w:val="00B0F0"/>
          <w:sz w:val="22"/>
          <w:szCs w:val="22"/>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185420</wp:posOffset>
            </wp:positionV>
            <wp:extent cx="2263140" cy="3200400"/>
            <wp:effectExtent l="19050" t="0" r="3810" b="0"/>
            <wp:wrapTight wrapText="bothSides">
              <wp:wrapPolygon edited="0">
                <wp:start x="-182" y="0"/>
                <wp:lineTo x="-182" y="21471"/>
                <wp:lineTo x="21636" y="21471"/>
                <wp:lineTo x="21636" y="0"/>
                <wp:lineTo x="-182" y="0"/>
              </wp:wrapPolygon>
            </wp:wrapTight>
            <wp:docPr id="2" name="Imagen 2" descr="Oración: “Como el padre me ha amado, así os he amado yo” Juan (15, 9-17) –  Recursos past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ración: “Como el padre me ha amado, así os he amado yo” Juan (15, 9-17) –  Recursos pastoral"/>
                    <pic:cNvPicPr>
                      <a:picLocks noChangeAspect="1" noChangeArrowheads="1"/>
                    </pic:cNvPicPr>
                  </pic:nvPicPr>
                  <pic:blipFill>
                    <a:blip r:embed="rId13"/>
                    <a:srcRect/>
                    <a:stretch>
                      <a:fillRect/>
                    </a:stretch>
                  </pic:blipFill>
                  <pic:spPr bwMode="auto">
                    <a:xfrm>
                      <a:off x="0" y="0"/>
                      <a:ext cx="2263140" cy="3200400"/>
                    </a:xfrm>
                    <a:prstGeom prst="rect">
                      <a:avLst/>
                    </a:prstGeom>
                    <a:noFill/>
                  </pic:spPr>
                </pic:pic>
              </a:graphicData>
            </a:graphic>
          </wp:anchor>
        </w:drawing>
      </w:r>
      <w:r>
        <w:rPr>
          <w:rFonts w:ascii="Arial Narrow" w:hAnsi="Arial Narrow"/>
          <w:b/>
          <w:iCs/>
          <w:color w:val="008000"/>
        </w:rPr>
        <w:t>COMENTARIO al EVANGELIO</w:t>
      </w:r>
      <w:r>
        <w:rPr>
          <w:rFonts w:ascii="Arial Narrow" w:hAnsi="Arial Narrow"/>
          <w:color w:val="006600"/>
        </w:rPr>
        <w:t>Jn 15,9-17</w:t>
      </w:r>
      <w:r>
        <w:rPr>
          <w:b/>
          <w:bCs/>
          <w:color w:val="E7273A"/>
        </w:rPr>
        <w:t>.</w:t>
      </w:r>
      <w:r w:rsidRPr="006D15D1">
        <w:rPr>
          <w:b/>
          <w:bCs/>
          <w:color w:val="00B0F0"/>
        </w:rPr>
        <w:t xml:space="preserve"> </w:t>
      </w:r>
      <w:r w:rsidRPr="006D15D1">
        <w:rPr>
          <w:rFonts w:asciiTheme="minorHAnsi" w:hAnsiTheme="minorHAnsi" w:cstheme="minorHAnsi"/>
          <w:color w:val="00B0F0"/>
          <w:sz w:val="22"/>
          <w:szCs w:val="22"/>
        </w:rPr>
        <w:t>El evangelio de Juan, en esta parte del discurso de despedida de la última cena de Jesús con sus discípulos, insiste en el gran mandamiento, en el único mandamiento que Jesús ha querido dejar a los suyos. No hacía falta otro, porque en este mandamiento se cumplen todas las cosas. Forma parte del discurso de la vid verdadera que podíamos escuchar el domingo pasado y, sin duda, aquí podemos encontrar las razones profundas de por qué Jesús se presentó como la vid: porque en su vida, en comunión con Dios, en fidelidad constante a lo que Dios es, se ha dedicado a amar. Si Dios es amor, y Jesús es uno con Dios, su vida es una vida de entrega.Por ello, los sarmientos solamente tendrán vida permaneciendo en el amor de Jesús, porque Jesús no falla en su fidelidad al amor de Dios. Jesús quiere repetir con los suyos, con su comunidad, lo que Dios ha hecho con él. Jesús siente que Dios le ama siempre (porque Dios es amor) y una comunidad no puede ser nada si no se fundamenta en el amor sin medida: dando la vida por los otros. Dios vive porque ama; si no amara, Dios no existiría. Jesús es el Señor de la comunidad, porque su señorío lo fundamenta en su amor. La comunidad tendrá futuro si ponemos en práctica el amor, el perdón, la misericordia de los unos con los otros. Ese es el signo de los hijos de Dios.</w:t>
      </w:r>
    </w:p>
    <w:p w:rsidR="006D15D1" w:rsidRPr="006D15D1" w:rsidRDefault="006D15D1" w:rsidP="006D15D1">
      <w:pPr>
        <w:shd w:val="clear" w:color="auto" w:fill="F3F3F4"/>
        <w:spacing w:before="100" w:beforeAutospacing="1" w:after="100" w:afterAutospacing="1" w:line="240" w:lineRule="auto"/>
        <w:jc w:val="both"/>
        <w:rPr>
          <w:rFonts w:eastAsia="Times New Roman" w:cstheme="minorHAnsi"/>
          <w:color w:val="00B0F0"/>
        </w:rPr>
      </w:pPr>
      <w:r w:rsidRPr="006D15D1">
        <w:rPr>
          <w:rFonts w:eastAsia="Times New Roman" w:cstheme="minorHAnsi"/>
          <w:color w:val="00B0F0"/>
        </w:rPr>
        <w:t>Con una densidad, quizás no ajustada al lenguaje del Jesús histórico, el autor del cuarto evangelio nos adentra en el mundo del amor y de la amistad con Dios, con Jesús y entre los suyos. Es un discurso que establece unas relaciones muy particulares. Dios ama al Hijo, el Hijo ama a los suyos, éstos se llenan de alegría, ¿por qué? Porque estas son relaciones de amor de entrega, de amistad. Son términos que la psicología recoge como los más curativos para el corazón y la mente humana. Todos sabemos lo necesario que es ser amado y amar: es como la fuente de la felicidad. El Jesús de San Juan, pues, se despide de los suyos hablándoles de cosas trascendentales y definitivas. No hay otro mensaje, ni otro mandamiento, ni otra consigna más definitiva para los suyos. No está la cuestión en preguntarse solamente ¿qué tenemos que hacer?, aunque se formule en mandamiento, sino ¿cómo tenemos que vivir?: amando. ¿Es amor de amistad (filía) - como en los griegos-, o más bien es amor de entrega sin medida (ágape)? Sabemos que San Juan usa el verbo “fileô”, que es amar como se aman los amigos, en otros momentos. Pero en este texto de despedida está usando el verbo agapaô y el sustantivo ágape, para dar a entender que no se trata de una simple “amistad”, sino de un amor más profundo, donde todo se entrega a cambio de nada. El amor de amistad puede resultar muy romántico, pero se puede romper. El amor de “entrega” no es romántico, sino que implica el amor de Dios que ama a todos: a los que le aman y a los que no le aman. Los discípulos de Jesús deben tener el amor de Dios que es el que les ha entregado Jesús. Este es el amor que produce la alegría (chara) verdadera. El “permanecer” en Jesús no se resuelve como una simple cuestión de amistad, de la que tanto se habla, se necesita y es admirable. El discipulado cristiano del permanecerno se puede fundamentar solamente en la “amistad” romántica, sino en la confianza de quien tiene que dar frutos. Por eso han sido elegidos: están llamados a ser amigos de Jesús los que aman entregándolo todo como El hizo. Esta amistad no se puede romper porque está hecho de un amor sin medida, el de Dios.</w:t>
      </w:r>
    </w:p>
    <w:p w:rsidR="006D15D1" w:rsidRPr="006D15D1" w:rsidRDefault="006D15D1" w:rsidP="006D15D1">
      <w:pPr>
        <w:shd w:val="clear" w:color="auto" w:fill="FFFFFF"/>
        <w:spacing w:before="100" w:beforeAutospacing="1" w:after="100" w:afterAutospacing="1" w:line="240" w:lineRule="auto"/>
        <w:jc w:val="both"/>
        <w:rPr>
          <w:rFonts w:eastAsia="Times New Roman" w:cstheme="minorHAnsi"/>
          <w:b/>
          <w:bCs/>
          <w:i/>
          <w:iCs/>
          <w:color w:val="FF0000"/>
        </w:rPr>
      </w:pPr>
      <w:r w:rsidRPr="006D15D1">
        <w:rPr>
          <w:rFonts w:eastAsia="Times New Roman" w:cstheme="minorHAnsi"/>
          <w:b/>
          <w:bCs/>
          <w:i/>
          <w:iCs/>
          <w:color w:val="FF0000"/>
        </w:rPr>
        <w:t xml:space="preserve">CATEQUESIS DEL PAPA FRANCISCO </w:t>
      </w:r>
      <w:r w:rsidRPr="006D15D1">
        <w:rPr>
          <w:rFonts w:eastAsia="Times New Roman" w:cstheme="minorHAnsi"/>
          <w:b/>
          <w:bCs/>
          <w:color w:val="FF0000"/>
        </w:rPr>
        <w:t>(05/05/21)</w:t>
      </w:r>
    </w:p>
    <w:p w:rsidR="006D15D1" w:rsidRPr="006D15D1" w:rsidRDefault="006D15D1" w:rsidP="006D15D1">
      <w:pPr>
        <w:shd w:val="clear" w:color="auto" w:fill="FFFFFF"/>
        <w:spacing w:before="100" w:beforeAutospacing="1" w:after="100" w:afterAutospacing="1" w:line="240" w:lineRule="auto"/>
        <w:jc w:val="both"/>
        <w:rPr>
          <w:rFonts w:eastAsia="Times New Roman" w:cstheme="minorHAnsi"/>
          <w:color w:val="FF0000"/>
        </w:rPr>
      </w:pPr>
      <w:r w:rsidRPr="006D15D1">
        <w:rPr>
          <w:rFonts w:eastAsia="Times New Roman" w:cstheme="minorHAnsi"/>
          <w:color w:val="FF0000"/>
        </w:rPr>
        <w:t>En la catequesis del Santo Padre de hoy reflexionamos sobre la oración de contemplación. La contemplación, más que un método o un modo de rezar, es una íntima condición del ser humano que debemos descubrir. Somos contemplativos, tenemos la capacidad de ver el mundo con los ojos del corazón, que van más allá del simple examen de la realidad, mirando desde el amor y la fe. Desde esta realidad, nuestra oración contemplativa nos pone delante de un Dios que nos mira con amor. La luz de esa mirada ilumina nuestro espíritu, le da ojos de misericordia para contemplar el mundo. El mismo Señor es modelo de esta oración, una oración que no se desentiende de la realidad y el sufrimiento, sino que, por el contrario, se acrecienta ante la inminencia de su Pasión. De ese modo, en la transfiguración podemos contemplar cómo la luz del amor del Padre llena el corazón de Jesús y hace resplandecer toda su persona, como un preludio de la Cruz. </w:t>
      </w:r>
    </w:p>
    <w:p w:rsidR="00485686" w:rsidRPr="006D15D1" w:rsidRDefault="006D15D1" w:rsidP="006D15D1">
      <w:pPr>
        <w:shd w:val="clear" w:color="auto" w:fill="FFFFFF"/>
        <w:spacing w:before="100" w:beforeAutospacing="1" w:after="100" w:afterAutospacing="1" w:line="240" w:lineRule="auto"/>
        <w:jc w:val="both"/>
        <w:rPr>
          <w:rFonts w:eastAsia="Times New Roman" w:cstheme="minorHAnsi"/>
          <w:color w:val="FF0000"/>
        </w:rPr>
      </w:pPr>
      <w:r w:rsidRPr="006D15D1">
        <w:rPr>
          <w:rFonts w:eastAsia="Times New Roman" w:cstheme="minorHAnsi"/>
          <w:color w:val="FF0000"/>
        </w:rPr>
        <w:t>La llamada del Evangelio es seguir a Jesús en la vía del amor. Y esto es el culmen de toda la vida cristiana. Caridad y contemplación son sinónimos, se refieren a la misma realidad. San Juan de la Cruz afirmaba que un pequeño acto de amor es más útil a la Iglesia que todas las demás acciones juntas. Un acto de amor, purificado en la oración para que no nazca de nuestra presunción y de nuestro egoísmo, es el mayor milagro que un cristiano pueda alcanzar.</w:t>
      </w:r>
    </w:p>
    <w:sectPr w:rsidR="00485686" w:rsidRPr="006D15D1"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3E2" w:rsidRDefault="00AB43E2" w:rsidP="00153BE5">
      <w:pPr>
        <w:spacing w:after="0" w:line="240" w:lineRule="auto"/>
      </w:pPr>
      <w:r>
        <w:separator/>
      </w:r>
    </w:p>
  </w:endnote>
  <w:endnote w:type="continuationSeparator" w:id="1">
    <w:p w:rsidR="00AB43E2" w:rsidRDefault="00AB43E2"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3E2" w:rsidRDefault="00AB43E2" w:rsidP="00153BE5">
      <w:pPr>
        <w:spacing w:after="0" w:line="240" w:lineRule="auto"/>
      </w:pPr>
      <w:r>
        <w:separator/>
      </w:r>
    </w:p>
  </w:footnote>
  <w:footnote w:type="continuationSeparator" w:id="1">
    <w:p w:rsidR="00AB43E2" w:rsidRDefault="00AB43E2"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3611B5" w:rsidP="003611B5">
              <w:pPr>
                <w:pStyle w:val="Encabezado"/>
                <w:rPr>
                  <w:color w:val="FFFFFF" w:themeColor="background1"/>
                </w:rPr>
              </w:pPr>
              <w:r>
                <w:rPr>
                  <w:sz w:val="24"/>
                  <w:szCs w:val="24"/>
                </w:rPr>
                <w:t>10</w:t>
              </w:r>
              <w:r w:rsidR="003D74F1">
                <w:rPr>
                  <w:sz w:val="24"/>
                  <w:szCs w:val="24"/>
                </w:rPr>
                <w:t xml:space="preserve"> </w:t>
              </w:r>
              <w:r w:rsidR="00ED1C71">
                <w:rPr>
                  <w:sz w:val="24"/>
                  <w:szCs w:val="24"/>
                </w:rPr>
                <w:t xml:space="preserve">al </w:t>
              </w:r>
              <w:r>
                <w:rPr>
                  <w:sz w:val="24"/>
                  <w:szCs w:val="24"/>
                </w:rPr>
                <w:t xml:space="preserve">16 </w:t>
              </w:r>
              <w:r w:rsidR="00ED1C71">
                <w:rPr>
                  <w:sz w:val="24"/>
                  <w:szCs w:val="24"/>
                </w:rPr>
                <w:t xml:space="preserve">de </w:t>
              </w:r>
              <w:r w:rsidR="00BC1A08">
                <w:rPr>
                  <w:sz w:val="24"/>
                  <w:szCs w:val="24"/>
                </w:rPr>
                <w:t>Mayo</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1B6E0C" w:rsidTr="00FC624D">
      <w:trPr>
        <w:trHeight w:val="65"/>
      </w:trPr>
      <w:tc>
        <w:tcPr>
          <w:tcW w:w="2704" w:type="pct"/>
          <w:tcBorders>
            <w:bottom w:val="single" w:sz="18" w:space="0" w:color="7F7F7F" w:themeColor="text1" w:themeTint="80"/>
          </w:tcBorders>
          <w:vAlign w:val="bottom"/>
        </w:tcPr>
        <w:p w:rsidR="001B6E0C" w:rsidRPr="002D00D5" w:rsidRDefault="001B6E0C"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1B6E0C" w:rsidRPr="00FC33DD" w:rsidRDefault="001B6E0C" w:rsidP="00FC33DD">
          <w:pPr>
            <w:pStyle w:val="Encabezado"/>
            <w:rPr>
              <w:bCs/>
              <w:caps/>
              <w:sz w:val="16"/>
              <w:szCs w:val="16"/>
            </w:rPr>
          </w:pPr>
        </w:p>
      </w:tc>
    </w:tr>
  </w:tbl>
  <w:p w:rsidR="001B6E0C" w:rsidRPr="002806EA" w:rsidRDefault="001B6E0C" w:rsidP="002806EA">
    <w:pPr>
      <w:pStyle w:val="Encabezad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80258"/>
  </w:hdrShapeDefaults>
  <w:footnotePr>
    <w:footnote w:id="0"/>
    <w:footnote w:id="1"/>
  </w:footnotePr>
  <w:endnotePr>
    <w:endnote w:id="0"/>
    <w:endnote w:id="1"/>
  </w:endnotePr>
  <w:compat/>
  <w:rsids>
    <w:rsidRoot w:val="00153BE5"/>
    <w:rsid w:val="00001F0D"/>
    <w:rsid w:val="00006B71"/>
    <w:rsid w:val="000070E4"/>
    <w:rsid w:val="000120A3"/>
    <w:rsid w:val="0001367F"/>
    <w:rsid w:val="00015392"/>
    <w:rsid w:val="000172E6"/>
    <w:rsid w:val="00023C61"/>
    <w:rsid w:val="0003498C"/>
    <w:rsid w:val="00034B37"/>
    <w:rsid w:val="000377C2"/>
    <w:rsid w:val="000412C2"/>
    <w:rsid w:val="00041581"/>
    <w:rsid w:val="000469C8"/>
    <w:rsid w:val="00047039"/>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5633"/>
    <w:rsid w:val="001B661F"/>
    <w:rsid w:val="001B6E0C"/>
    <w:rsid w:val="001B7D9D"/>
    <w:rsid w:val="001B7F2C"/>
    <w:rsid w:val="001C6C68"/>
    <w:rsid w:val="001D1390"/>
    <w:rsid w:val="001D3CF7"/>
    <w:rsid w:val="001D66B1"/>
    <w:rsid w:val="001E246E"/>
    <w:rsid w:val="001E310E"/>
    <w:rsid w:val="001F22DF"/>
    <w:rsid w:val="00200BF8"/>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11B5"/>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B6627"/>
    <w:rsid w:val="003C2278"/>
    <w:rsid w:val="003C7687"/>
    <w:rsid w:val="003D10BC"/>
    <w:rsid w:val="003D6899"/>
    <w:rsid w:val="003D7181"/>
    <w:rsid w:val="003D74F1"/>
    <w:rsid w:val="003D7A20"/>
    <w:rsid w:val="003E13E8"/>
    <w:rsid w:val="003E2E3B"/>
    <w:rsid w:val="003E5844"/>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5C90"/>
    <w:rsid w:val="00447910"/>
    <w:rsid w:val="004479A7"/>
    <w:rsid w:val="004533F3"/>
    <w:rsid w:val="00454A64"/>
    <w:rsid w:val="00456322"/>
    <w:rsid w:val="00456707"/>
    <w:rsid w:val="00464CE9"/>
    <w:rsid w:val="00467F04"/>
    <w:rsid w:val="0047163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2C"/>
    <w:rsid w:val="005A23DC"/>
    <w:rsid w:val="005A401A"/>
    <w:rsid w:val="005A5150"/>
    <w:rsid w:val="005A5236"/>
    <w:rsid w:val="005A5EAE"/>
    <w:rsid w:val="005A69B1"/>
    <w:rsid w:val="005B0A29"/>
    <w:rsid w:val="005B251B"/>
    <w:rsid w:val="005B25D2"/>
    <w:rsid w:val="005B40C2"/>
    <w:rsid w:val="005B46E8"/>
    <w:rsid w:val="005B63BF"/>
    <w:rsid w:val="005C2629"/>
    <w:rsid w:val="005C47CE"/>
    <w:rsid w:val="005C52DA"/>
    <w:rsid w:val="005D2BB2"/>
    <w:rsid w:val="005D3B21"/>
    <w:rsid w:val="005D58D3"/>
    <w:rsid w:val="005D6D51"/>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0417"/>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15D1"/>
    <w:rsid w:val="006D4195"/>
    <w:rsid w:val="006E1208"/>
    <w:rsid w:val="006E1AA8"/>
    <w:rsid w:val="006E331A"/>
    <w:rsid w:val="006E6E9D"/>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302C"/>
    <w:rsid w:val="007444AC"/>
    <w:rsid w:val="00746538"/>
    <w:rsid w:val="00746700"/>
    <w:rsid w:val="00750644"/>
    <w:rsid w:val="00750EDC"/>
    <w:rsid w:val="0075193E"/>
    <w:rsid w:val="00752CAD"/>
    <w:rsid w:val="00753BF8"/>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7F7385"/>
    <w:rsid w:val="00815125"/>
    <w:rsid w:val="00821321"/>
    <w:rsid w:val="008270B2"/>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242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0A4F"/>
    <w:rsid w:val="00A7325F"/>
    <w:rsid w:val="00A74426"/>
    <w:rsid w:val="00A75685"/>
    <w:rsid w:val="00A7619C"/>
    <w:rsid w:val="00A80DC8"/>
    <w:rsid w:val="00A82465"/>
    <w:rsid w:val="00A827C5"/>
    <w:rsid w:val="00A8680E"/>
    <w:rsid w:val="00A9522E"/>
    <w:rsid w:val="00AA14E1"/>
    <w:rsid w:val="00AA1613"/>
    <w:rsid w:val="00AA2729"/>
    <w:rsid w:val="00AA3F66"/>
    <w:rsid w:val="00AB43E2"/>
    <w:rsid w:val="00AB4B65"/>
    <w:rsid w:val="00AB513D"/>
    <w:rsid w:val="00AB5A1E"/>
    <w:rsid w:val="00AC04DB"/>
    <w:rsid w:val="00AC1670"/>
    <w:rsid w:val="00AC5B7F"/>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3187"/>
    <w:rsid w:val="00B368C8"/>
    <w:rsid w:val="00B37031"/>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33B9"/>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3058"/>
    <w:rsid w:val="00EA47D5"/>
    <w:rsid w:val="00EA49DF"/>
    <w:rsid w:val="00EB0637"/>
    <w:rsid w:val="00EB15E6"/>
    <w:rsid w:val="00EB1870"/>
    <w:rsid w:val="00EB3381"/>
    <w:rsid w:val="00EB43A1"/>
    <w:rsid w:val="00EC196C"/>
    <w:rsid w:val="00EC42B6"/>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67921"/>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204B"/>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80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548181793">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424FA"/>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3706"/>
    <w:rsid w:val="00336BCB"/>
    <w:rsid w:val="00367890"/>
    <w:rsid w:val="00370954"/>
    <w:rsid w:val="003772AC"/>
    <w:rsid w:val="00390F53"/>
    <w:rsid w:val="003979DA"/>
    <w:rsid w:val="003A2203"/>
    <w:rsid w:val="003B0106"/>
    <w:rsid w:val="003B062B"/>
    <w:rsid w:val="003C1CBE"/>
    <w:rsid w:val="003C2816"/>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6F1C06"/>
    <w:rsid w:val="007020FD"/>
    <w:rsid w:val="0071212E"/>
    <w:rsid w:val="0073658E"/>
    <w:rsid w:val="007374CE"/>
    <w:rsid w:val="007503D9"/>
    <w:rsid w:val="00762DEC"/>
    <w:rsid w:val="007A0094"/>
    <w:rsid w:val="007B694C"/>
    <w:rsid w:val="007B7444"/>
    <w:rsid w:val="007D3CAF"/>
    <w:rsid w:val="00807988"/>
    <w:rsid w:val="00814258"/>
    <w:rsid w:val="008239FD"/>
    <w:rsid w:val="008806EA"/>
    <w:rsid w:val="0089593E"/>
    <w:rsid w:val="008A6337"/>
    <w:rsid w:val="008B5682"/>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7275E"/>
    <w:rsid w:val="00DA4B60"/>
    <w:rsid w:val="00DA7185"/>
    <w:rsid w:val="00DB5A6F"/>
    <w:rsid w:val="00DB606B"/>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10 al 16 de Mayo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1130</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4</cp:revision>
  <cp:lastPrinted>2021-04-15T10:50:00Z</cp:lastPrinted>
  <dcterms:created xsi:type="dcterms:W3CDTF">2021-05-06T10:42:00Z</dcterms:created>
  <dcterms:modified xsi:type="dcterms:W3CDTF">2021-05-06T10:44:00Z</dcterms:modified>
</cp:coreProperties>
</file>